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3258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31926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BA4278">
        <w:rPr>
          <w:sz w:val="48"/>
          <w:szCs w:val="48"/>
        </w:rPr>
        <w:t>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dýňová,</w:t>
            </w:r>
            <w:r w:rsidR="007F49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1312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312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102BAA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60361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Boloňské l</w:t>
            </w:r>
            <w:r w:rsidR="009A3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asagne s hovězím masem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527D7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32584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554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A3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9A3848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 na másle</w:t>
            </w:r>
            <w:r w:rsidR="00BA42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3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7613D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60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A3848" w:rsidP="009A384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maso, 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křenová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omáčka, houskový knedlík,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523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A4A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3, 7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527D7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 s Cottage sýrem,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32584" w:rsidP="000026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67C8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A606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3121B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C39A5" w:rsidP="005232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</w:t>
            </w:r>
            <w:r w:rsidR="009A3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dušená mrkev,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3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0C78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767C8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32584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6B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pohanková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B32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60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ryb v </w:t>
            </w:r>
            <w:proofErr w:type="spellStart"/>
            <w:r w:rsidR="00C60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C60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053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C78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6C6CA6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0C78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A3848" w:rsidP="00B3258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 s cibulkou, chléb, </w:t>
            </w:r>
            <w:r w:rsidR="00BA4278">
              <w:rPr>
                <w:rFonts w:asciiTheme="majorHAnsi" w:hAnsiTheme="majorHAnsi"/>
                <w:sz w:val="24"/>
                <w:szCs w:val="24"/>
              </w:rPr>
              <w:t>salát</w:t>
            </w:r>
            <w:r w:rsidR="00E90A0F">
              <w:rPr>
                <w:rFonts w:asciiTheme="majorHAnsi" w:hAnsiTheme="majorHAnsi"/>
                <w:sz w:val="24"/>
                <w:szCs w:val="24"/>
              </w:rPr>
              <w:t xml:space="preserve"> z bílého a pekingského zelí</w:t>
            </w:r>
            <w:bookmarkStart w:id="0" w:name="_GoBack"/>
            <w:bookmarkEnd w:id="0"/>
            <w:r w:rsidR="00BA4278">
              <w:rPr>
                <w:rFonts w:asciiTheme="majorHAnsi" w:hAnsiTheme="majorHAnsi"/>
                <w:sz w:val="24"/>
                <w:szCs w:val="24"/>
              </w:rPr>
              <w:t>,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747C8A">
              <w:rPr>
                <w:rFonts w:asciiTheme="majorHAnsi" w:hAnsiTheme="majorHAnsi"/>
                <w:sz w:val="24"/>
                <w:szCs w:val="24"/>
              </w:rPr>
              <w:t>,</w:t>
            </w:r>
            <w:r w:rsidR="004A28A0">
              <w:rPr>
                <w:rFonts w:asciiTheme="majorHAnsi" w:hAnsiTheme="majorHAnsi"/>
                <w:sz w:val="24"/>
                <w:szCs w:val="24"/>
              </w:rPr>
              <w:t xml:space="preserve"> makový moučník</w:t>
            </w:r>
            <w:r w:rsidR="005232FF">
              <w:rPr>
                <w:rFonts w:asciiTheme="majorHAnsi" w:hAnsiTheme="majorHAnsi"/>
                <w:sz w:val="24"/>
                <w:szCs w:val="24"/>
              </w:rPr>
              <w:t>, pomeranč</w:t>
            </w:r>
          </w:p>
        </w:tc>
        <w:tc>
          <w:tcPr>
            <w:tcW w:w="952" w:type="pct"/>
          </w:tcPr>
          <w:p w:rsidR="0075205A" w:rsidRDefault="00767C85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613D1" w:rsidP="00B32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 s pažitkou,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52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CA6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530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4C8A-00BE-4E72-9ADB-B05A043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2022-02-10T09:22:00Z</dcterms:created>
  <dcterms:modified xsi:type="dcterms:W3CDTF">2022-02-10T09:22:00Z</dcterms:modified>
</cp:coreProperties>
</file>